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40"/>
        <w:gridCol w:w="2106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343F7630">
        <w:trPr>
          <w:trHeight w:val="840"/>
        </w:trPr>
        <w:tc>
          <w:tcPr>
            <w:tcW w:w="2040" w:type="dxa"/>
          </w:tcPr>
          <w:p w14:paraId="65B8EB52" w14:textId="2F51E756" w:rsidR="00055A01" w:rsidRPr="007F1B3D" w:rsidRDefault="00055A01" w:rsidP="343F7630">
            <w:pPr>
              <w:spacing w:before="240" w:line="480" w:lineRule="auto"/>
              <w:rPr>
                <w:rFonts w:ascii="Andika" w:eastAsia="Andika" w:hAnsi="Andika" w:cs="Andika"/>
                <w:sz w:val="25"/>
                <w:szCs w:val="25"/>
              </w:rPr>
            </w:pPr>
            <w:r w:rsidRPr="343F7630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  <w:tc>
          <w:tcPr>
            <w:tcW w:w="2106" w:type="dxa"/>
          </w:tcPr>
          <w:p w14:paraId="02288388" w14:textId="3588B8EE" w:rsidR="00055A01" w:rsidRPr="007F1B3D" w:rsidRDefault="00055A01" w:rsidP="343F7630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343F7630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674AAA9B" w14:textId="04A72DA6" w:rsidR="00055A01" w:rsidRPr="007F1B3D" w:rsidRDefault="00055A01" w:rsidP="343F7630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343F7630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367FF0FA" w14:textId="79A59042" w:rsidR="00055A01" w:rsidRPr="007F1B3D" w:rsidRDefault="00055A01" w:rsidP="343F7630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343F7630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654C6A2E" w14:textId="3E11C4B4" w:rsidR="00055A01" w:rsidRPr="007F1B3D" w:rsidRDefault="00055A01" w:rsidP="343F7630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343F7630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3F924BDD" w14:textId="415C7CA8" w:rsidR="00055A01" w:rsidRPr="007F1B3D" w:rsidRDefault="00055A01" w:rsidP="343F7630">
            <w:pPr>
              <w:spacing w:before="240" w:after="40"/>
              <w:rPr>
                <w:rFonts w:ascii="Andika" w:eastAsia="Andika" w:hAnsi="Andika" w:cs="Andika"/>
                <w:sz w:val="25"/>
                <w:szCs w:val="25"/>
              </w:rPr>
            </w:pPr>
            <w:r w:rsidRPr="343F7630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6A753F5D" w14:textId="4D8B8298" w:rsidR="00055A01" w:rsidRPr="007F1B3D" w:rsidRDefault="00055A01" w:rsidP="343F7630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343F7630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2F0CCA13" w14:textId="1E388762" w:rsidR="00055A01" w:rsidRPr="007F1B3D" w:rsidRDefault="00055A01" w:rsidP="343F7630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343F7630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</w:tr>
      <w:tr w:rsidR="00055A01" w:rsidRPr="007F1B3D" w14:paraId="353598A0" w14:textId="77777777" w:rsidTr="343F7630">
        <w:trPr>
          <w:trHeight w:val="1080"/>
        </w:trPr>
        <w:tc>
          <w:tcPr>
            <w:tcW w:w="2040" w:type="dxa"/>
          </w:tcPr>
          <w:p w14:paraId="5ACB8D88" w14:textId="3B965A02" w:rsidR="007F1B3D" w:rsidRPr="007F1B3D" w:rsidRDefault="1B4BEB22" w:rsidP="343F7630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43F7630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Prefix inter-</w:t>
            </w:r>
          </w:p>
        </w:tc>
        <w:tc>
          <w:tcPr>
            <w:tcW w:w="2106" w:type="dxa"/>
          </w:tcPr>
          <w:p w14:paraId="4E0182A2" w14:textId="50F6CD04" w:rsidR="00F5301E" w:rsidRPr="007F1B3D" w:rsidRDefault="1B4BEB22" w:rsidP="343F7630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43F7630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Prefix inter-</w:t>
            </w:r>
          </w:p>
        </w:tc>
        <w:tc>
          <w:tcPr>
            <w:tcW w:w="2073" w:type="dxa"/>
          </w:tcPr>
          <w:p w14:paraId="2AFD4DBB" w14:textId="13887C4D" w:rsidR="00055A01" w:rsidRPr="007F1B3D" w:rsidRDefault="1B4BEB22" w:rsidP="343F7630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43F7630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Prefix inter-</w:t>
            </w:r>
          </w:p>
        </w:tc>
        <w:tc>
          <w:tcPr>
            <w:tcW w:w="2073" w:type="dxa"/>
          </w:tcPr>
          <w:p w14:paraId="529BC058" w14:textId="62925D6F" w:rsidR="00055A01" w:rsidRPr="007F1B3D" w:rsidRDefault="1B4BEB22" w:rsidP="343F7630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43F7630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Prefix inter-</w:t>
            </w:r>
          </w:p>
        </w:tc>
        <w:tc>
          <w:tcPr>
            <w:tcW w:w="2073" w:type="dxa"/>
          </w:tcPr>
          <w:p w14:paraId="3C2EDFC3" w14:textId="469807A2" w:rsidR="00055A01" w:rsidRPr="007F1B3D" w:rsidRDefault="1B4BEB22" w:rsidP="343F7630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43F7630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Prefix inter-</w:t>
            </w:r>
          </w:p>
        </w:tc>
        <w:tc>
          <w:tcPr>
            <w:tcW w:w="2073" w:type="dxa"/>
          </w:tcPr>
          <w:p w14:paraId="6D4B15FA" w14:textId="421C472D" w:rsidR="00055A01" w:rsidRPr="007F1B3D" w:rsidRDefault="1B4BEB22" w:rsidP="343F7630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43F7630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Prefix inter-</w:t>
            </w:r>
          </w:p>
        </w:tc>
        <w:tc>
          <w:tcPr>
            <w:tcW w:w="2073" w:type="dxa"/>
          </w:tcPr>
          <w:p w14:paraId="7497055D" w14:textId="454FA3B8" w:rsidR="00055A01" w:rsidRPr="007F1B3D" w:rsidRDefault="1B4BEB22" w:rsidP="343F7630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43F7630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Prefix inter-</w:t>
            </w:r>
          </w:p>
        </w:tc>
        <w:tc>
          <w:tcPr>
            <w:tcW w:w="2073" w:type="dxa"/>
          </w:tcPr>
          <w:p w14:paraId="60B5B034" w14:textId="22BC99B9" w:rsidR="00055A01" w:rsidRPr="007F1B3D" w:rsidRDefault="1B4BEB22" w:rsidP="343F7630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43F7630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Prefix inter-</w:t>
            </w:r>
          </w:p>
        </w:tc>
      </w:tr>
      <w:tr w:rsidR="00055A01" w:rsidRPr="007F1B3D" w14:paraId="10AE234C" w14:textId="77777777" w:rsidTr="343F7630">
        <w:tc>
          <w:tcPr>
            <w:tcW w:w="2040" w:type="dxa"/>
          </w:tcPr>
          <w:p w14:paraId="3F48E2FB" w14:textId="445C453F" w:rsidR="004067B1" w:rsidRPr="007F1B3D" w:rsidRDefault="1B4BEB22" w:rsidP="1B4BEB2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B4BEB22">
              <w:rPr>
                <w:sz w:val="25"/>
                <w:szCs w:val="25"/>
              </w:rPr>
              <w:t>interact</w:t>
            </w:r>
          </w:p>
          <w:p w14:paraId="4342E3EC" w14:textId="5D86E669" w:rsidR="004067B1" w:rsidRPr="007F1B3D" w:rsidRDefault="1B4BEB22" w:rsidP="1B4BEB22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B4BEB22">
              <w:rPr>
                <w:sz w:val="25"/>
                <w:szCs w:val="25"/>
              </w:rPr>
              <w:t>intercity</w:t>
            </w:r>
          </w:p>
          <w:p w14:paraId="3C795945" w14:textId="4A41CE4F" w:rsidR="004067B1" w:rsidRPr="007F1B3D" w:rsidRDefault="1B4BEB22" w:rsidP="1B4BEB2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B4BEB22">
              <w:rPr>
                <w:sz w:val="25"/>
                <w:szCs w:val="25"/>
              </w:rPr>
              <w:t>international</w:t>
            </w:r>
          </w:p>
          <w:p w14:paraId="6194FE2C" w14:textId="5C07367D" w:rsidR="004067B1" w:rsidRPr="007F1B3D" w:rsidRDefault="1B4BEB22" w:rsidP="1B4BEB2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B4BEB22">
              <w:rPr>
                <w:sz w:val="25"/>
                <w:szCs w:val="25"/>
              </w:rPr>
              <w:t>interrelated</w:t>
            </w:r>
          </w:p>
          <w:p w14:paraId="59318F13" w14:textId="36CC904A" w:rsidR="004067B1" w:rsidRPr="007F1B3D" w:rsidRDefault="1B4BEB22" w:rsidP="1B4BEB2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B4BEB22">
              <w:rPr>
                <w:sz w:val="25"/>
                <w:szCs w:val="25"/>
              </w:rPr>
              <w:t>interval</w:t>
            </w:r>
          </w:p>
          <w:p w14:paraId="1DDEB0C2" w14:textId="7443FF27" w:rsidR="004067B1" w:rsidRPr="007F1B3D" w:rsidRDefault="1B4BEB22" w:rsidP="1B4BEB2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B4BEB22">
              <w:rPr>
                <w:sz w:val="25"/>
                <w:szCs w:val="25"/>
              </w:rPr>
              <w:t>intercept</w:t>
            </w:r>
          </w:p>
          <w:p w14:paraId="686A16E8" w14:textId="2683D251" w:rsidR="004067B1" w:rsidRPr="007F1B3D" w:rsidRDefault="1B4BEB22" w:rsidP="1B4BEB22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B4BEB22">
              <w:rPr>
                <w:sz w:val="25"/>
                <w:szCs w:val="25"/>
              </w:rPr>
              <w:t>interrupt</w:t>
            </w:r>
          </w:p>
          <w:p w14:paraId="5F35A71B" w14:textId="773A6821" w:rsidR="004067B1" w:rsidRPr="007F1B3D" w:rsidRDefault="1B4BEB22" w:rsidP="1B4BEB22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B4BEB22">
              <w:rPr>
                <w:sz w:val="25"/>
                <w:szCs w:val="25"/>
              </w:rPr>
              <w:t>interview</w:t>
            </w:r>
          </w:p>
          <w:p w14:paraId="6C69C956" w14:textId="231D8946" w:rsidR="004067B1" w:rsidRPr="007F1B3D" w:rsidRDefault="1B4BEB22" w:rsidP="1B4BEB2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B4BEB22">
              <w:rPr>
                <w:sz w:val="25"/>
                <w:szCs w:val="25"/>
              </w:rPr>
              <w:t>intergalactic</w:t>
            </w:r>
          </w:p>
          <w:p w14:paraId="7B9AE3D4" w14:textId="44E4F63D" w:rsidR="004067B1" w:rsidRPr="007F1B3D" w:rsidRDefault="1B4BEB22" w:rsidP="1B4BEB2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B4BEB22">
              <w:rPr>
                <w:sz w:val="25"/>
                <w:szCs w:val="25"/>
              </w:rPr>
              <w:t>interface</w:t>
            </w:r>
          </w:p>
          <w:p w14:paraId="6BF1C4C8" w14:textId="451C64C8" w:rsidR="004067B1" w:rsidRPr="007F1B3D" w:rsidRDefault="1B4BEB22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B4BEB22">
              <w:rPr>
                <w:sz w:val="25"/>
                <w:szCs w:val="25"/>
              </w:rPr>
              <w:t>interfere</w:t>
            </w:r>
          </w:p>
        </w:tc>
        <w:tc>
          <w:tcPr>
            <w:tcW w:w="2106" w:type="dxa"/>
          </w:tcPr>
          <w:p w14:paraId="647ACE33" w14:textId="445C453F" w:rsidR="004067B1" w:rsidRPr="007F1B3D" w:rsidRDefault="1B4BEB22" w:rsidP="1B4BEB2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B4BEB22">
              <w:rPr>
                <w:sz w:val="25"/>
                <w:szCs w:val="25"/>
              </w:rPr>
              <w:t>interact</w:t>
            </w:r>
          </w:p>
          <w:p w14:paraId="2D7636A4" w14:textId="5D86E669" w:rsidR="004067B1" w:rsidRPr="007F1B3D" w:rsidRDefault="1B4BEB22" w:rsidP="1B4BEB22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B4BEB22">
              <w:rPr>
                <w:sz w:val="25"/>
                <w:szCs w:val="25"/>
              </w:rPr>
              <w:t>intercity</w:t>
            </w:r>
          </w:p>
          <w:p w14:paraId="0871F275" w14:textId="4A41CE4F" w:rsidR="004067B1" w:rsidRPr="007F1B3D" w:rsidRDefault="1B4BEB22" w:rsidP="1B4BEB2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B4BEB22">
              <w:rPr>
                <w:sz w:val="25"/>
                <w:szCs w:val="25"/>
              </w:rPr>
              <w:t>international</w:t>
            </w:r>
          </w:p>
          <w:p w14:paraId="336FF941" w14:textId="5C07367D" w:rsidR="004067B1" w:rsidRPr="007F1B3D" w:rsidRDefault="1B4BEB22" w:rsidP="1B4BEB2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B4BEB22">
              <w:rPr>
                <w:sz w:val="25"/>
                <w:szCs w:val="25"/>
              </w:rPr>
              <w:t>interrelated</w:t>
            </w:r>
          </w:p>
          <w:p w14:paraId="0EB1FCF2" w14:textId="36CC904A" w:rsidR="004067B1" w:rsidRPr="007F1B3D" w:rsidRDefault="1B4BEB22" w:rsidP="1B4BEB2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B4BEB22">
              <w:rPr>
                <w:sz w:val="25"/>
                <w:szCs w:val="25"/>
              </w:rPr>
              <w:t>interval</w:t>
            </w:r>
          </w:p>
          <w:p w14:paraId="38B10FC8" w14:textId="7443FF27" w:rsidR="004067B1" w:rsidRPr="007F1B3D" w:rsidRDefault="1B4BEB22" w:rsidP="1B4BEB2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B4BEB22">
              <w:rPr>
                <w:sz w:val="25"/>
                <w:szCs w:val="25"/>
              </w:rPr>
              <w:t>intercept</w:t>
            </w:r>
          </w:p>
          <w:p w14:paraId="3A86AC6C" w14:textId="2683D251" w:rsidR="004067B1" w:rsidRPr="007F1B3D" w:rsidRDefault="1B4BEB22" w:rsidP="1B4BEB22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B4BEB22">
              <w:rPr>
                <w:sz w:val="25"/>
                <w:szCs w:val="25"/>
              </w:rPr>
              <w:t>interrupt</w:t>
            </w:r>
          </w:p>
          <w:p w14:paraId="03CE4655" w14:textId="773A6821" w:rsidR="004067B1" w:rsidRPr="007F1B3D" w:rsidRDefault="1B4BEB22" w:rsidP="1B4BEB22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B4BEB22">
              <w:rPr>
                <w:sz w:val="25"/>
                <w:szCs w:val="25"/>
              </w:rPr>
              <w:t>interview</w:t>
            </w:r>
          </w:p>
          <w:p w14:paraId="489F5DEC" w14:textId="231D8946" w:rsidR="004067B1" w:rsidRPr="007F1B3D" w:rsidRDefault="1B4BEB22" w:rsidP="1B4BEB2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B4BEB22">
              <w:rPr>
                <w:sz w:val="25"/>
                <w:szCs w:val="25"/>
              </w:rPr>
              <w:t>intergalactic</w:t>
            </w:r>
          </w:p>
          <w:p w14:paraId="02B02470" w14:textId="44E4F63D" w:rsidR="004067B1" w:rsidRPr="007F1B3D" w:rsidRDefault="1B4BEB22" w:rsidP="1B4BEB2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B4BEB22">
              <w:rPr>
                <w:sz w:val="25"/>
                <w:szCs w:val="25"/>
              </w:rPr>
              <w:t>interface</w:t>
            </w:r>
          </w:p>
          <w:p w14:paraId="35171BA0" w14:textId="540FC2C2" w:rsidR="004067B1" w:rsidRPr="007F1B3D" w:rsidRDefault="1B4BEB22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B4BEB22">
              <w:rPr>
                <w:sz w:val="25"/>
                <w:szCs w:val="25"/>
              </w:rPr>
              <w:t>interfere</w:t>
            </w:r>
          </w:p>
        </w:tc>
        <w:tc>
          <w:tcPr>
            <w:tcW w:w="2073" w:type="dxa"/>
          </w:tcPr>
          <w:p w14:paraId="76F2B5E7" w14:textId="445C453F" w:rsidR="004067B1" w:rsidRPr="007F1B3D" w:rsidRDefault="1B4BEB22" w:rsidP="1B4BEB2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B4BEB22">
              <w:rPr>
                <w:sz w:val="25"/>
                <w:szCs w:val="25"/>
              </w:rPr>
              <w:t>interact</w:t>
            </w:r>
          </w:p>
          <w:p w14:paraId="69D13121" w14:textId="5D86E669" w:rsidR="004067B1" w:rsidRPr="007F1B3D" w:rsidRDefault="1B4BEB22" w:rsidP="1B4BEB22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B4BEB22">
              <w:rPr>
                <w:sz w:val="25"/>
                <w:szCs w:val="25"/>
              </w:rPr>
              <w:t>intercity</w:t>
            </w:r>
          </w:p>
          <w:p w14:paraId="6415532D" w14:textId="4A41CE4F" w:rsidR="004067B1" w:rsidRPr="007F1B3D" w:rsidRDefault="1B4BEB22" w:rsidP="1B4BEB2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B4BEB22">
              <w:rPr>
                <w:sz w:val="25"/>
                <w:szCs w:val="25"/>
              </w:rPr>
              <w:t>international</w:t>
            </w:r>
          </w:p>
          <w:p w14:paraId="7FE29817" w14:textId="5C07367D" w:rsidR="004067B1" w:rsidRPr="007F1B3D" w:rsidRDefault="1B4BEB22" w:rsidP="1B4BEB2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B4BEB22">
              <w:rPr>
                <w:sz w:val="25"/>
                <w:szCs w:val="25"/>
              </w:rPr>
              <w:t>interrelated</w:t>
            </w:r>
          </w:p>
          <w:p w14:paraId="392E5369" w14:textId="36CC904A" w:rsidR="004067B1" w:rsidRPr="007F1B3D" w:rsidRDefault="1B4BEB22" w:rsidP="1B4BEB2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B4BEB22">
              <w:rPr>
                <w:sz w:val="25"/>
                <w:szCs w:val="25"/>
              </w:rPr>
              <w:t>interval</w:t>
            </w:r>
          </w:p>
          <w:p w14:paraId="3E11086D" w14:textId="7443FF27" w:rsidR="004067B1" w:rsidRPr="007F1B3D" w:rsidRDefault="1B4BEB22" w:rsidP="1B4BEB2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B4BEB22">
              <w:rPr>
                <w:sz w:val="25"/>
                <w:szCs w:val="25"/>
              </w:rPr>
              <w:t>intercept</w:t>
            </w:r>
          </w:p>
          <w:p w14:paraId="19978A47" w14:textId="2683D251" w:rsidR="004067B1" w:rsidRPr="007F1B3D" w:rsidRDefault="1B4BEB22" w:rsidP="1B4BEB22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B4BEB22">
              <w:rPr>
                <w:sz w:val="25"/>
                <w:szCs w:val="25"/>
              </w:rPr>
              <w:t>interrupt</w:t>
            </w:r>
          </w:p>
          <w:p w14:paraId="56E024A1" w14:textId="773A6821" w:rsidR="004067B1" w:rsidRPr="007F1B3D" w:rsidRDefault="1B4BEB22" w:rsidP="1B4BEB22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B4BEB22">
              <w:rPr>
                <w:sz w:val="25"/>
                <w:szCs w:val="25"/>
              </w:rPr>
              <w:t>interview</w:t>
            </w:r>
          </w:p>
          <w:p w14:paraId="12BC1ADA" w14:textId="231D8946" w:rsidR="004067B1" w:rsidRPr="007F1B3D" w:rsidRDefault="1B4BEB22" w:rsidP="1B4BEB2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B4BEB22">
              <w:rPr>
                <w:sz w:val="25"/>
                <w:szCs w:val="25"/>
              </w:rPr>
              <w:t>intergalactic</w:t>
            </w:r>
          </w:p>
          <w:p w14:paraId="1544A51D" w14:textId="44E4F63D" w:rsidR="004067B1" w:rsidRPr="007F1B3D" w:rsidRDefault="1B4BEB22" w:rsidP="1B4BEB2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B4BEB22">
              <w:rPr>
                <w:sz w:val="25"/>
                <w:szCs w:val="25"/>
              </w:rPr>
              <w:t>interface</w:t>
            </w:r>
          </w:p>
          <w:p w14:paraId="528BA36A" w14:textId="700ACBDA" w:rsidR="004067B1" w:rsidRPr="007F1B3D" w:rsidRDefault="1B4BEB22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B4BEB22">
              <w:rPr>
                <w:sz w:val="25"/>
                <w:szCs w:val="25"/>
              </w:rPr>
              <w:t>interfere</w:t>
            </w:r>
          </w:p>
        </w:tc>
        <w:tc>
          <w:tcPr>
            <w:tcW w:w="2073" w:type="dxa"/>
          </w:tcPr>
          <w:p w14:paraId="307C3A1A" w14:textId="445C453F" w:rsidR="004067B1" w:rsidRPr="007F1B3D" w:rsidRDefault="1B4BEB22" w:rsidP="1B4BEB2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B4BEB22">
              <w:rPr>
                <w:sz w:val="25"/>
                <w:szCs w:val="25"/>
              </w:rPr>
              <w:t>interact</w:t>
            </w:r>
          </w:p>
          <w:p w14:paraId="5EF8D6AE" w14:textId="5D86E669" w:rsidR="004067B1" w:rsidRPr="007F1B3D" w:rsidRDefault="1B4BEB22" w:rsidP="1B4BEB22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B4BEB22">
              <w:rPr>
                <w:sz w:val="25"/>
                <w:szCs w:val="25"/>
              </w:rPr>
              <w:t>intercity</w:t>
            </w:r>
          </w:p>
          <w:p w14:paraId="0D323CE4" w14:textId="4A41CE4F" w:rsidR="004067B1" w:rsidRPr="007F1B3D" w:rsidRDefault="1B4BEB22" w:rsidP="1B4BEB2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B4BEB22">
              <w:rPr>
                <w:sz w:val="25"/>
                <w:szCs w:val="25"/>
              </w:rPr>
              <w:t>international</w:t>
            </w:r>
          </w:p>
          <w:p w14:paraId="56CD9011" w14:textId="5C07367D" w:rsidR="004067B1" w:rsidRPr="007F1B3D" w:rsidRDefault="1B4BEB22" w:rsidP="1B4BEB2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B4BEB22">
              <w:rPr>
                <w:sz w:val="25"/>
                <w:szCs w:val="25"/>
              </w:rPr>
              <w:t>interrelated</w:t>
            </w:r>
          </w:p>
          <w:p w14:paraId="16B38F1D" w14:textId="36CC904A" w:rsidR="004067B1" w:rsidRPr="007F1B3D" w:rsidRDefault="1B4BEB22" w:rsidP="1B4BEB2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B4BEB22">
              <w:rPr>
                <w:sz w:val="25"/>
                <w:szCs w:val="25"/>
              </w:rPr>
              <w:t>interval</w:t>
            </w:r>
          </w:p>
          <w:p w14:paraId="2CC5D015" w14:textId="7443FF27" w:rsidR="004067B1" w:rsidRPr="007F1B3D" w:rsidRDefault="1B4BEB22" w:rsidP="1B4BEB2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B4BEB22">
              <w:rPr>
                <w:sz w:val="25"/>
                <w:szCs w:val="25"/>
              </w:rPr>
              <w:t>intercept</w:t>
            </w:r>
          </w:p>
          <w:p w14:paraId="70AE3F62" w14:textId="2683D251" w:rsidR="004067B1" w:rsidRPr="007F1B3D" w:rsidRDefault="1B4BEB22" w:rsidP="1B4BEB22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B4BEB22">
              <w:rPr>
                <w:sz w:val="25"/>
                <w:szCs w:val="25"/>
              </w:rPr>
              <w:t>interrupt</w:t>
            </w:r>
          </w:p>
          <w:p w14:paraId="0CB98F12" w14:textId="773A6821" w:rsidR="004067B1" w:rsidRPr="007F1B3D" w:rsidRDefault="1B4BEB22" w:rsidP="1B4BEB22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B4BEB22">
              <w:rPr>
                <w:sz w:val="25"/>
                <w:szCs w:val="25"/>
              </w:rPr>
              <w:t>interview</w:t>
            </w:r>
          </w:p>
          <w:p w14:paraId="0C5AAA31" w14:textId="231D8946" w:rsidR="004067B1" w:rsidRPr="007F1B3D" w:rsidRDefault="1B4BEB22" w:rsidP="1B4BEB2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B4BEB22">
              <w:rPr>
                <w:sz w:val="25"/>
                <w:szCs w:val="25"/>
              </w:rPr>
              <w:t>intergalactic</w:t>
            </w:r>
          </w:p>
          <w:p w14:paraId="09DA890D" w14:textId="44E4F63D" w:rsidR="004067B1" w:rsidRPr="007F1B3D" w:rsidRDefault="1B4BEB22" w:rsidP="1B4BEB2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B4BEB22">
              <w:rPr>
                <w:sz w:val="25"/>
                <w:szCs w:val="25"/>
              </w:rPr>
              <w:t>interface</w:t>
            </w:r>
          </w:p>
          <w:p w14:paraId="5208EEA0" w14:textId="382D9E89" w:rsidR="004067B1" w:rsidRPr="007F1B3D" w:rsidRDefault="1B4BEB22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B4BEB22">
              <w:rPr>
                <w:sz w:val="25"/>
                <w:szCs w:val="25"/>
              </w:rPr>
              <w:t>interfere</w:t>
            </w:r>
          </w:p>
        </w:tc>
        <w:tc>
          <w:tcPr>
            <w:tcW w:w="2073" w:type="dxa"/>
          </w:tcPr>
          <w:p w14:paraId="2CF7AC7D" w14:textId="445C453F" w:rsidR="004067B1" w:rsidRPr="007F1B3D" w:rsidRDefault="1B4BEB22" w:rsidP="1B4BEB2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B4BEB22">
              <w:rPr>
                <w:sz w:val="25"/>
                <w:szCs w:val="25"/>
              </w:rPr>
              <w:t>interact</w:t>
            </w:r>
          </w:p>
          <w:p w14:paraId="4FF1C08E" w14:textId="5D86E669" w:rsidR="004067B1" w:rsidRPr="007F1B3D" w:rsidRDefault="1B4BEB22" w:rsidP="1B4BEB22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B4BEB22">
              <w:rPr>
                <w:sz w:val="25"/>
                <w:szCs w:val="25"/>
              </w:rPr>
              <w:t>intercity</w:t>
            </w:r>
          </w:p>
          <w:p w14:paraId="1E3F222F" w14:textId="4A41CE4F" w:rsidR="004067B1" w:rsidRPr="007F1B3D" w:rsidRDefault="1B4BEB22" w:rsidP="1B4BEB2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B4BEB22">
              <w:rPr>
                <w:sz w:val="25"/>
                <w:szCs w:val="25"/>
              </w:rPr>
              <w:t>international</w:t>
            </w:r>
          </w:p>
          <w:p w14:paraId="7B373B2C" w14:textId="5C07367D" w:rsidR="004067B1" w:rsidRPr="007F1B3D" w:rsidRDefault="1B4BEB22" w:rsidP="1B4BEB2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B4BEB22">
              <w:rPr>
                <w:sz w:val="25"/>
                <w:szCs w:val="25"/>
              </w:rPr>
              <w:t>interrelated</w:t>
            </w:r>
          </w:p>
          <w:p w14:paraId="3454A083" w14:textId="36CC904A" w:rsidR="004067B1" w:rsidRPr="007F1B3D" w:rsidRDefault="1B4BEB22" w:rsidP="1B4BEB2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B4BEB22">
              <w:rPr>
                <w:sz w:val="25"/>
                <w:szCs w:val="25"/>
              </w:rPr>
              <w:t>interval</w:t>
            </w:r>
          </w:p>
          <w:p w14:paraId="2CFF2B5B" w14:textId="7443FF27" w:rsidR="004067B1" w:rsidRPr="007F1B3D" w:rsidRDefault="1B4BEB22" w:rsidP="1B4BEB2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B4BEB22">
              <w:rPr>
                <w:sz w:val="25"/>
                <w:szCs w:val="25"/>
              </w:rPr>
              <w:t>intercept</w:t>
            </w:r>
          </w:p>
          <w:p w14:paraId="7574D584" w14:textId="2683D251" w:rsidR="004067B1" w:rsidRPr="007F1B3D" w:rsidRDefault="1B4BEB22" w:rsidP="1B4BEB22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B4BEB22">
              <w:rPr>
                <w:sz w:val="25"/>
                <w:szCs w:val="25"/>
              </w:rPr>
              <w:t>interrupt</w:t>
            </w:r>
          </w:p>
          <w:p w14:paraId="6897692F" w14:textId="773A6821" w:rsidR="004067B1" w:rsidRPr="007F1B3D" w:rsidRDefault="1B4BEB22" w:rsidP="1B4BEB22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B4BEB22">
              <w:rPr>
                <w:sz w:val="25"/>
                <w:szCs w:val="25"/>
              </w:rPr>
              <w:t>interview</w:t>
            </w:r>
          </w:p>
          <w:p w14:paraId="50E97CEF" w14:textId="231D8946" w:rsidR="004067B1" w:rsidRPr="007F1B3D" w:rsidRDefault="1B4BEB22" w:rsidP="1B4BEB2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B4BEB22">
              <w:rPr>
                <w:sz w:val="25"/>
                <w:szCs w:val="25"/>
              </w:rPr>
              <w:t>intergalactic</w:t>
            </w:r>
          </w:p>
          <w:p w14:paraId="249BDB10" w14:textId="44E4F63D" w:rsidR="004067B1" w:rsidRPr="007F1B3D" w:rsidRDefault="1B4BEB22" w:rsidP="1B4BEB2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B4BEB22">
              <w:rPr>
                <w:sz w:val="25"/>
                <w:szCs w:val="25"/>
              </w:rPr>
              <w:t>interface</w:t>
            </w:r>
          </w:p>
          <w:p w14:paraId="3BB75727" w14:textId="5CAF6778" w:rsidR="004067B1" w:rsidRPr="007F1B3D" w:rsidRDefault="1B4BEB22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B4BEB22">
              <w:rPr>
                <w:sz w:val="25"/>
                <w:szCs w:val="25"/>
              </w:rPr>
              <w:t>interfere</w:t>
            </w:r>
          </w:p>
        </w:tc>
        <w:tc>
          <w:tcPr>
            <w:tcW w:w="2073" w:type="dxa"/>
          </w:tcPr>
          <w:p w14:paraId="6B466962" w14:textId="445C453F" w:rsidR="004067B1" w:rsidRPr="007F1B3D" w:rsidRDefault="1B4BEB22" w:rsidP="1B4BEB2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B4BEB22">
              <w:rPr>
                <w:sz w:val="25"/>
                <w:szCs w:val="25"/>
              </w:rPr>
              <w:t>interact</w:t>
            </w:r>
          </w:p>
          <w:p w14:paraId="45BF8BE6" w14:textId="5D86E669" w:rsidR="004067B1" w:rsidRPr="007F1B3D" w:rsidRDefault="1B4BEB22" w:rsidP="1B4BEB22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B4BEB22">
              <w:rPr>
                <w:sz w:val="25"/>
                <w:szCs w:val="25"/>
              </w:rPr>
              <w:t>intercity</w:t>
            </w:r>
          </w:p>
          <w:p w14:paraId="3634CB11" w14:textId="4A41CE4F" w:rsidR="004067B1" w:rsidRPr="007F1B3D" w:rsidRDefault="1B4BEB22" w:rsidP="1B4BEB2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B4BEB22">
              <w:rPr>
                <w:sz w:val="25"/>
                <w:szCs w:val="25"/>
              </w:rPr>
              <w:t>international</w:t>
            </w:r>
          </w:p>
          <w:p w14:paraId="7E366E08" w14:textId="5C07367D" w:rsidR="004067B1" w:rsidRPr="007F1B3D" w:rsidRDefault="1B4BEB22" w:rsidP="1B4BEB2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B4BEB22">
              <w:rPr>
                <w:sz w:val="25"/>
                <w:szCs w:val="25"/>
              </w:rPr>
              <w:t>interrelated</w:t>
            </w:r>
          </w:p>
          <w:p w14:paraId="6D50EF12" w14:textId="36CC904A" w:rsidR="004067B1" w:rsidRPr="007F1B3D" w:rsidRDefault="1B4BEB22" w:rsidP="1B4BEB2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B4BEB22">
              <w:rPr>
                <w:sz w:val="25"/>
                <w:szCs w:val="25"/>
              </w:rPr>
              <w:t>interval</w:t>
            </w:r>
          </w:p>
          <w:p w14:paraId="2EFCFF6A" w14:textId="7443FF27" w:rsidR="004067B1" w:rsidRPr="007F1B3D" w:rsidRDefault="1B4BEB22" w:rsidP="1B4BEB2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B4BEB22">
              <w:rPr>
                <w:sz w:val="25"/>
                <w:szCs w:val="25"/>
              </w:rPr>
              <w:t>intercept</w:t>
            </w:r>
          </w:p>
          <w:p w14:paraId="37378A44" w14:textId="2683D251" w:rsidR="004067B1" w:rsidRPr="007F1B3D" w:rsidRDefault="1B4BEB22" w:rsidP="1B4BEB22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B4BEB22">
              <w:rPr>
                <w:sz w:val="25"/>
                <w:szCs w:val="25"/>
              </w:rPr>
              <w:t>interrupt</w:t>
            </w:r>
          </w:p>
          <w:p w14:paraId="7A336DE5" w14:textId="773A6821" w:rsidR="004067B1" w:rsidRPr="007F1B3D" w:rsidRDefault="1B4BEB22" w:rsidP="1B4BEB22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B4BEB22">
              <w:rPr>
                <w:sz w:val="25"/>
                <w:szCs w:val="25"/>
              </w:rPr>
              <w:t>interview</w:t>
            </w:r>
          </w:p>
          <w:p w14:paraId="0377D2BE" w14:textId="231D8946" w:rsidR="004067B1" w:rsidRPr="007F1B3D" w:rsidRDefault="1B4BEB22" w:rsidP="1B4BEB2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B4BEB22">
              <w:rPr>
                <w:sz w:val="25"/>
                <w:szCs w:val="25"/>
              </w:rPr>
              <w:t>intergalactic</w:t>
            </w:r>
          </w:p>
          <w:p w14:paraId="0010BF64" w14:textId="44E4F63D" w:rsidR="004067B1" w:rsidRPr="007F1B3D" w:rsidRDefault="1B4BEB22" w:rsidP="1B4BEB2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B4BEB22">
              <w:rPr>
                <w:sz w:val="25"/>
                <w:szCs w:val="25"/>
              </w:rPr>
              <w:t>interface</w:t>
            </w:r>
          </w:p>
          <w:p w14:paraId="039743A5" w14:textId="440E17CA" w:rsidR="004067B1" w:rsidRPr="007F1B3D" w:rsidRDefault="1B4BEB22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B4BEB22">
              <w:rPr>
                <w:sz w:val="25"/>
                <w:szCs w:val="25"/>
              </w:rPr>
              <w:t>interfere</w:t>
            </w:r>
          </w:p>
        </w:tc>
        <w:tc>
          <w:tcPr>
            <w:tcW w:w="2073" w:type="dxa"/>
          </w:tcPr>
          <w:p w14:paraId="3BCE169F" w14:textId="445C453F" w:rsidR="004067B1" w:rsidRPr="007F1B3D" w:rsidRDefault="1B4BEB22" w:rsidP="1B4BEB2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B4BEB22">
              <w:rPr>
                <w:sz w:val="25"/>
                <w:szCs w:val="25"/>
              </w:rPr>
              <w:t>interact</w:t>
            </w:r>
          </w:p>
          <w:p w14:paraId="622E4F9B" w14:textId="5D86E669" w:rsidR="004067B1" w:rsidRPr="007F1B3D" w:rsidRDefault="1B4BEB22" w:rsidP="1B4BEB22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B4BEB22">
              <w:rPr>
                <w:sz w:val="25"/>
                <w:szCs w:val="25"/>
              </w:rPr>
              <w:t>intercity</w:t>
            </w:r>
          </w:p>
          <w:p w14:paraId="25DEED16" w14:textId="4A41CE4F" w:rsidR="004067B1" w:rsidRPr="007F1B3D" w:rsidRDefault="1B4BEB22" w:rsidP="1B4BEB2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B4BEB22">
              <w:rPr>
                <w:sz w:val="25"/>
                <w:szCs w:val="25"/>
              </w:rPr>
              <w:t>international</w:t>
            </w:r>
          </w:p>
          <w:p w14:paraId="1D15668A" w14:textId="5C07367D" w:rsidR="004067B1" w:rsidRPr="007F1B3D" w:rsidRDefault="1B4BEB22" w:rsidP="1B4BEB2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B4BEB22">
              <w:rPr>
                <w:sz w:val="25"/>
                <w:szCs w:val="25"/>
              </w:rPr>
              <w:t>interrelated</w:t>
            </w:r>
          </w:p>
          <w:p w14:paraId="57967402" w14:textId="36CC904A" w:rsidR="004067B1" w:rsidRPr="007F1B3D" w:rsidRDefault="1B4BEB22" w:rsidP="1B4BEB2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B4BEB22">
              <w:rPr>
                <w:sz w:val="25"/>
                <w:szCs w:val="25"/>
              </w:rPr>
              <w:t>interval</w:t>
            </w:r>
          </w:p>
          <w:p w14:paraId="1BF24F0E" w14:textId="7443FF27" w:rsidR="004067B1" w:rsidRPr="007F1B3D" w:rsidRDefault="1B4BEB22" w:rsidP="1B4BEB2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B4BEB22">
              <w:rPr>
                <w:sz w:val="25"/>
                <w:szCs w:val="25"/>
              </w:rPr>
              <w:t>intercept</w:t>
            </w:r>
          </w:p>
          <w:p w14:paraId="6894B700" w14:textId="2683D251" w:rsidR="004067B1" w:rsidRPr="007F1B3D" w:rsidRDefault="1B4BEB22" w:rsidP="1B4BEB22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B4BEB22">
              <w:rPr>
                <w:sz w:val="25"/>
                <w:szCs w:val="25"/>
              </w:rPr>
              <w:t>interrupt</w:t>
            </w:r>
          </w:p>
          <w:p w14:paraId="34825E12" w14:textId="773A6821" w:rsidR="004067B1" w:rsidRPr="007F1B3D" w:rsidRDefault="1B4BEB22" w:rsidP="1B4BEB22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B4BEB22">
              <w:rPr>
                <w:sz w:val="25"/>
                <w:szCs w:val="25"/>
              </w:rPr>
              <w:t>interview</w:t>
            </w:r>
          </w:p>
          <w:p w14:paraId="423F906D" w14:textId="231D8946" w:rsidR="004067B1" w:rsidRPr="007F1B3D" w:rsidRDefault="1B4BEB22" w:rsidP="1B4BEB2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B4BEB22">
              <w:rPr>
                <w:sz w:val="25"/>
                <w:szCs w:val="25"/>
              </w:rPr>
              <w:t>intergalactic</w:t>
            </w:r>
          </w:p>
          <w:p w14:paraId="20CFA295" w14:textId="44E4F63D" w:rsidR="004067B1" w:rsidRPr="007F1B3D" w:rsidRDefault="1B4BEB22" w:rsidP="1B4BEB2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B4BEB22">
              <w:rPr>
                <w:sz w:val="25"/>
                <w:szCs w:val="25"/>
              </w:rPr>
              <w:t>interface</w:t>
            </w:r>
          </w:p>
          <w:p w14:paraId="5D0AC790" w14:textId="5402CF83" w:rsidR="004067B1" w:rsidRPr="007F1B3D" w:rsidRDefault="1B4BEB22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B4BEB22">
              <w:rPr>
                <w:sz w:val="25"/>
                <w:szCs w:val="25"/>
              </w:rPr>
              <w:t>interfere</w:t>
            </w:r>
          </w:p>
        </w:tc>
        <w:tc>
          <w:tcPr>
            <w:tcW w:w="2073" w:type="dxa"/>
          </w:tcPr>
          <w:p w14:paraId="1AA4C9CB" w14:textId="445C453F" w:rsidR="004067B1" w:rsidRPr="007F1B3D" w:rsidRDefault="1B4BEB22" w:rsidP="1B4BEB2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B4BEB22">
              <w:rPr>
                <w:sz w:val="25"/>
                <w:szCs w:val="25"/>
              </w:rPr>
              <w:t>interact</w:t>
            </w:r>
          </w:p>
          <w:p w14:paraId="75DF67F6" w14:textId="5D86E669" w:rsidR="004067B1" w:rsidRPr="007F1B3D" w:rsidRDefault="1B4BEB22" w:rsidP="1B4BEB22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B4BEB22">
              <w:rPr>
                <w:sz w:val="25"/>
                <w:szCs w:val="25"/>
              </w:rPr>
              <w:t>intercity</w:t>
            </w:r>
          </w:p>
          <w:p w14:paraId="0830603C" w14:textId="4A41CE4F" w:rsidR="004067B1" w:rsidRPr="007F1B3D" w:rsidRDefault="1B4BEB22" w:rsidP="1B4BEB2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B4BEB22">
              <w:rPr>
                <w:sz w:val="25"/>
                <w:szCs w:val="25"/>
              </w:rPr>
              <w:t>international</w:t>
            </w:r>
          </w:p>
          <w:p w14:paraId="215AAB7E" w14:textId="5C07367D" w:rsidR="004067B1" w:rsidRPr="007F1B3D" w:rsidRDefault="1B4BEB22" w:rsidP="1B4BEB2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B4BEB22">
              <w:rPr>
                <w:sz w:val="25"/>
                <w:szCs w:val="25"/>
              </w:rPr>
              <w:t>interrelated</w:t>
            </w:r>
          </w:p>
          <w:p w14:paraId="76B34FC6" w14:textId="36CC904A" w:rsidR="004067B1" w:rsidRPr="007F1B3D" w:rsidRDefault="1B4BEB22" w:rsidP="1B4BEB2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B4BEB22">
              <w:rPr>
                <w:sz w:val="25"/>
                <w:szCs w:val="25"/>
              </w:rPr>
              <w:t>interval</w:t>
            </w:r>
          </w:p>
          <w:p w14:paraId="6B41BF14" w14:textId="7443FF27" w:rsidR="004067B1" w:rsidRPr="007F1B3D" w:rsidRDefault="1B4BEB22" w:rsidP="1B4BEB2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B4BEB22">
              <w:rPr>
                <w:sz w:val="25"/>
                <w:szCs w:val="25"/>
              </w:rPr>
              <w:t>intercept</w:t>
            </w:r>
          </w:p>
          <w:p w14:paraId="7B832DAA" w14:textId="2683D251" w:rsidR="004067B1" w:rsidRPr="007F1B3D" w:rsidRDefault="1B4BEB22" w:rsidP="1B4BEB22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B4BEB22">
              <w:rPr>
                <w:sz w:val="25"/>
                <w:szCs w:val="25"/>
              </w:rPr>
              <w:t>interrupt</w:t>
            </w:r>
          </w:p>
          <w:p w14:paraId="3B739AA4" w14:textId="773A6821" w:rsidR="004067B1" w:rsidRPr="007F1B3D" w:rsidRDefault="1B4BEB22" w:rsidP="1B4BEB22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B4BEB22">
              <w:rPr>
                <w:sz w:val="25"/>
                <w:szCs w:val="25"/>
              </w:rPr>
              <w:t>interview</w:t>
            </w:r>
          </w:p>
          <w:p w14:paraId="4145E88D" w14:textId="231D8946" w:rsidR="004067B1" w:rsidRPr="007F1B3D" w:rsidRDefault="1B4BEB22" w:rsidP="1B4BEB2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B4BEB22">
              <w:rPr>
                <w:sz w:val="25"/>
                <w:szCs w:val="25"/>
              </w:rPr>
              <w:t>intergalactic</w:t>
            </w:r>
          </w:p>
          <w:p w14:paraId="7F2F3A6D" w14:textId="44E4F63D" w:rsidR="004067B1" w:rsidRPr="007F1B3D" w:rsidRDefault="1B4BEB22" w:rsidP="1B4BEB2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B4BEB22">
              <w:rPr>
                <w:sz w:val="25"/>
                <w:szCs w:val="25"/>
              </w:rPr>
              <w:t>interface</w:t>
            </w:r>
          </w:p>
          <w:p w14:paraId="0196C91E" w14:textId="7003D2A1" w:rsidR="004067B1" w:rsidRPr="007F1B3D" w:rsidRDefault="1B4BEB22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B4BEB22">
              <w:rPr>
                <w:sz w:val="25"/>
                <w:szCs w:val="25"/>
              </w:rPr>
              <w:t>interfere</w:t>
            </w:r>
          </w:p>
        </w:tc>
      </w:tr>
    </w:tbl>
    <w:tbl>
      <w:tblPr>
        <w:tblW w:w="10632" w:type="dxa"/>
        <w:tblInd w:w="-567" w:type="dxa"/>
        <w:tblLook w:val="04A0" w:firstRow="1" w:lastRow="0" w:firstColumn="1" w:lastColumn="0" w:noHBand="0" w:noVBand="1"/>
      </w:tblPr>
      <w:tblGrid>
        <w:gridCol w:w="3828"/>
        <w:gridCol w:w="4961"/>
        <w:gridCol w:w="1843"/>
      </w:tblGrid>
      <w:tr w:rsidR="00994F94" w14:paraId="61D1F47C" w14:textId="77777777">
        <w:tc>
          <w:tcPr>
            <w:tcW w:w="3828" w:type="dxa"/>
            <w:hideMark/>
          </w:tcPr>
          <w:p w14:paraId="5AFB5ADC" w14:textId="77777777" w:rsidR="00994F94" w:rsidRDefault="00994F94">
            <w:pPr>
              <w:pStyle w:val="Footer"/>
              <w:spacing w:line="256" w:lineRule="auto"/>
              <w:rPr>
                <w:rFonts w:ascii="Andika" w:hAnsi="Andika" w:cs="Andika"/>
                <w:sz w:val="18"/>
                <w:szCs w:val="18"/>
              </w:rPr>
            </w:pPr>
            <w:hyperlink r:id="rId5" w:history="1">
              <w:r>
                <w:rPr>
                  <w:rStyle w:val="Hyperlink"/>
                  <w:rFonts w:ascii="Andika" w:hAnsi="Andika" w:cs="Andika"/>
                  <w:sz w:val="18"/>
                  <w:szCs w:val="18"/>
                </w:rPr>
                <w:t>Feedback</w:t>
              </w:r>
            </w:hyperlink>
          </w:p>
        </w:tc>
        <w:tc>
          <w:tcPr>
            <w:tcW w:w="4961" w:type="dxa"/>
            <w:hideMark/>
          </w:tcPr>
          <w:p w14:paraId="77D99AC3" w14:textId="77777777" w:rsidR="00994F94" w:rsidRDefault="00994F94">
            <w:pPr>
              <w:pStyle w:val="Footer"/>
              <w:spacing w:line="256" w:lineRule="auto"/>
              <w:rPr>
                <w:rFonts w:ascii="Andika" w:hAnsi="Andika" w:cs="Andika"/>
                <w:sz w:val="18"/>
                <w:szCs w:val="18"/>
              </w:rPr>
            </w:pPr>
            <w:r>
              <w:rPr>
                <w:rFonts w:ascii="Andika" w:hAnsi="Andika" w:cs="Andika"/>
                <w:sz w:val="18"/>
                <w:szCs w:val="18"/>
              </w:rPr>
              <w:t>www.Emile-Education.com</w:t>
            </w:r>
          </w:p>
        </w:tc>
        <w:tc>
          <w:tcPr>
            <w:tcW w:w="1843" w:type="dxa"/>
            <w:hideMark/>
          </w:tcPr>
          <w:p w14:paraId="721319CE" w14:textId="77777777" w:rsidR="00994F94" w:rsidRDefault="00994F94">
            <w:pPr>
              <w:pStyle w:val="Footer"/>
              <w:spacing w:line="256" w:lineRule="auto"/>
              <w:rPr>
                <w:rFonts w:ascii="Andika" w:hAnsi="Andika" w:cs="Andika"/>
                <w:sz w:val="18"/>
                <w:szCs w:val="18"/>
              </w:rPr>
            </w:pPr>
            <w:r>
              <w:rPr>
                <w:rFonts w:ascii="Andika" w:hAnsi="Andika" w:cs="Andika"/>
                <w:sz w:val="18"/>
                <w:szCs w:val="18"/>
              </w:rPr>
              <w:t>Copyright 2026</w:t>
            </w:r>
          </w:p>
        </w:tc>
      </w:tr>
    </w:tbl>
    <w:p w14:paraId="1C7ED0CA" w14:textId="3D2F4F20" w:rsidR="002A0AAA" w:rsidRPr="00994F94" w:rsidRDefault="002A0AAA" w:rsidP="00994F94">
      <w:pPr>
        <w:tabs>
          <w:tab w:val="left" w:pos="7695"/>
        </w:tabs>
        <w:jc w:val="both"/>
        <w:rPr>
          <w:b/>
          <w:bCs/>
          <w:color w:val="BFBFBF" w:themeColor="background1" w:themeShade="BF"/>
          <w:sz w:val="20"/>
          <w:szCs w:val="20"/>
        </w:rPr>
      </w:pPr>
    </w:p>
    <w:sectPr w:rsidR="002A0AAA" w:rsidRPr="00994F94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1" w:fontKey="{61991F54-8D0C-49F3-8A9A-15F3D7A639DB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embedTrueTypeFonts/>
  <w:embedSystem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8F8D"/>
    <w:rsid w:val="00212363"/>
    <w:rsid w:val="002A0AAA"/>
    <w:rsid w:val="00385881"/>
    <w:rsid w:val="004067B1"/>
    <w:rsid w:val="0043474A"/>
    <w:rsid w:val="00477C31"/>
    <w:rsid w:val="006C16A6"/>
    <w:rsid w:val="006D232F"/>
    <w:rsid w:val="006F3E72"/>
    <w:rsid w:val="007F1B3D"/>
    <w:rsid w:val="00994F94"/>
    <w:rsid w:val="009A222C"/>
    <w:rsid w:val="00B5A19D"/>
    <w:rsid w:val="00CDF312"/>
    <w:rsid w:val="00E62E77"/>
    <w:rsid w:val="00F5301E"/>
    <w:rsid w:val="00FA7BFF"/>
    <w:rsid w:val="011963D1"/>
    <w:rsid w:val="019C5EFB"/>
    <w:rsid w:val="01B8DB87"/>
    <w:rsid w:val="01C7B586"/>
    <w:rsid w:val="01D0DF8F"/>
    <w:rsid w:val="02813C9F"/>
    <w:rsid w:val="029020F3"/>
    <w:rsid w:val="02935E4C"/>
    <w:rsid w:val="02B5C58B"/>
    <w:rsid w:val="034B648F"/>
    <w:rsid w:val="035C6EAD"/>
    <w:rsid w:val="037DFC4F"/>
    <w:rsid w:val="0388F23F"/>
    <w:rsid w:val="045195EC"/>
    <w:rsid w:val="0453D188"/>
    <w:rsid w:val="045D284E"/>
    <w:rsid w:val="0482C437"/>
    <w:rsid w:val="04D26E6E"/>
    <w:rsid w:val="04F8A73B"/>
    <w:rsid w:val="0512AD79"/>
    <w:rsid w:val="0545CE13"/>
    <w:rsid w:val="054F11F1"/>
    <w:rsid w:val="05F8F8AF"/>
    <w:rsid w:val="06113091"/>
    <w:rsid w:val="06678F4A"/>
    <w:rsid w:val="06958325"/>
    <w:rsid w:val="06C09301"/>
    <w:rsid w:val="06C6DC8B"/>
    <w:rsid w:val="06F91476"/>
    <w:rsid w:val="0764D25F"/>
    <w:rsid w:val="07A6A815"/>
    <w:rsid w:val="07C7E16A"/>
    <w:rsid w:val="07EE5F6D"/>
    <w:rsid w:val="080A0F30"/>
    <w:rsid w:val="0862ACEC"/>
    <w:rsid w:val="08662106"/>
    <w:rsid w:val="0988FFEB"/>
    <w:rsid w:val="0A228AB1"/>
    <w:rsid w:val="0A2E761C"/>
    <w:rsid w:val="0A9C7321"/>
    <w:rsid w:val="0AD05B49"/>
    <w:rsid w:val="0AD2D89A"/>
    <w:rsid w:val="0AE4A1B4"/>
    <w:rsid w:val="0B32E111"/>
    <w:rsid w:val="0B3D6DB7"/>
    <w:rsid w:val="0B6C0291"/>
    <w:rsid w:val="0B739B0A"/>
    <w:rsid w:val="0BADF421"/>
    <w:rsid w:val="0BBE5B12"/>
    <w:rsid w:val="0BC896C3"/>
    <w:rsid w:val="0BD32932"/>
    <w:rsid w:val="0BE88B75"/>
    <w:rsid w:val="0C2402F5"/>
    <w:rsid w:val="0CCEB172"/>
    <w:rsid w:val="0CF9728C"/>
    <w:rsid w:val="0D0BB733"/>
    <w:rsid w:val="0D0F6B6B"/>
    <w:rsid w:val="0D3A7751"/>
    <w:rsid w:val="0D5A2B73"/>
    <w:rsid w:val="0D6C3BDE"/>
    <w:rsid w:val="0D8F9F3C"/>
    <w:rsid w:val="0D988ACA"/>
    <w:rsid w:val="0DA7A718"/>
    <w:rsid w:val="0DBC98C8"/>
    <w:rsid w:val="0E07FC0B"/>
    <w:rsid w:val="0E52DAC1"/>
    <w:rsid w:val="0E928066"/>
    <w:rsid w:val="0EDC87F6"/>
    <w:rsid w:val="0EF139F5"/>
    <w:rsid w:val="0EF5FBD4"/>
    <w:rsid w:val="0F78232A"/>
    <w:rsid w:val="0F89AA0E"/>
    <w:rsid w:val="0F9BA4C0"/>
    <w:rsid w:val="0FBA70CE"/>
    <w:rsid w:val="100D0094"/>
    <w:rsid w:val="101014AA"/>
    <w:rsid w:val="1082EE43"/>
    <w:rsid w:val="10AD84FB"/>
    <w:rsid w:val="10E2C1BA"/>
    <w:rsid w:val="116F8AD5"/>
    <w:rsid w:val="117E95FA"/>
    <w:rsid w:val="11B64C03"/>
    <w:rsid w:val="1237D847"/>
    <w:rsid w:val="1263105F"/>
    <w:rsid w:val="129009EB"/>
    <w:rsid w:val="12D4F794"/>
    <w:rsid w:val="133FDBF9"/>
    <w:rsid w:val="13521C64"/>
    <w:rsid w:val="1373D885"/>
    <w:rsid w:val="13819737"/>
    <w:rsid w:val="138B235C"/>
    <w:rsid w:val="139D4509"/>
    <w:rsid w:val="139D9A46"/>
    <w:rsid w:val="13C4AB18"/>
    <w:rsid w:val="140A1DCF"/>
    <w:rsid w:val="142BDA4C"/>
    <w:rsid w:val="144D953A"/>
    <w:rsid w:val="145FF40D"/>
    <w:rsid w:val="14B636BC"/>
    <w:rsid w:val="150FA8E6"/>
    <w:rsid w:val="159AB121"/>
    <w:rsid w:val="160225CB"/>
    <w:rsid w:val="1689BD26"/>
    <w:rsid w:val="1752F3B9"/>
    <w:rsid w:val="1773CD26"/>
    <w:rsid w:val="1799D56A"/>
    <w:rsid w:val="17BA2B9C"/>
    <w:rsid w:val="1802C862"/>
    <w:rsid w:val="18181279"/>
    <w:rsid w:val="184E65CE"/>
    <w:rsid w:val="18E4D3FE"/>
    <w:rsid w:val="199E98C3"/>
    <w:rsid w:val="19B52200"/>
    <w:rsid w:val="19E10D38"/>
    <w:rsid w:val="19EE4380"/>
    <w:rsid w:val="1A27DE27"/>
    <w:rsid w:val="1A86B22B"/>
    <w:rsid w:val="1AAB6473"/>
    <w:rsid w:val="1AB60D34"/>
    <w:rsid w:val="1AD6DCFC"/>
    <w:rsid w:val="1AF6FD52"/>
    <w:rsid w:val="1B1E1942"/>
    <w:rsid w:val="1B4AD3D6"/>
    <w:rsid w:val="1B4BEB22"/>
    <w:rsid w:val="1B4D4243"/>
    <w:rsid w:val="1B591F39"/>
    <w:rsid w:val="1BF99A6B"/>
    <w:rsid w:val="1C91FD75"/>
    <w:rsid w:val="1D2C5F05"/>
    <w:rsid w:val="1D6B3D3A"/>
    <w:rsid w:val="1D713075"/>
    <w:rsid w:val="1DE30535"/>
    <w:rsid w:val="1E0F0B3B"/>
    <w:rsid w:val="1E48BF77"/>
    <w:rsid w:val="1E7BB241"/>
    <w:rsid w:val="1EC594D8"/>
    <w:rsid w:val="1F03A633"/>
    <w:rsid w:val="1F1B7833"/>
    <w:rsid w:val="1F1E48D5"/>
    <w:rsid w:val="1F4AC50D"/>
    <w:rsid w:val="20616539"/>
    <w:rsid w:val="20C064F1"/>
    <w:rsid w:val="21828A95"/>
    <w:rsid w:val="21FD359A"/>
    <w:rsid w:val="22587FF2"/>
    <w:rsid w:val="229CA36B"/>
    <w:rsid w:val="231022E0"/>
    <w:rsid w:val="23199917"/>
    <w:rsid w:val="235CBA4D"/>
    <w:rsid w:val="2391E9D5"/>
    <w:rsid w:val="2399F0A8"/>
    <w:rsid w:val="23C9940B"/>
    <w:rsid w:val="2404485C"/>
    <w:rsid w:val="24095F78"/>
    <w:rsid w:val="2502650E"/>
    <w:rsid w:val="2507A6FC"/>
    <w:rsid w:val="251C98AC"/>
    <w:rsid w:val="2565646C"/>
    <w:rsid w:val="25A90CFA"/>
    <w:rsid w:val="25B4C3CF"/>
    <w:rsid w:val="26D0A6BD"/>
    <w:rsid w:val="270134CD"/>
    <w:rsid w:val="2707EBC6"/>
    <w:rsid w:val="274CF124"/>
    <w:rsid w:val="27584153"/>
    <w:rsid w:val="27833CF2"/>
    <w:rsid w:val="278F94D3"/>
    <w:rsid w:val="27911332"/>
    <w:rsid w:val="280D84DF"/>
    <w:rsid w:val="282FDA10"/>
    <w:rsid w:val="283623C9"/>
    <w:rsid w:val="289A41FA"/>
    <w:rsid w:val="28F0DD0A"/>
    <w:rsid w:val="29269484"/>
    <w:rsid w:val="2948CC89"/>
    <w:rsid w:val="29DC351A"/>
    <w:rsid w:val="2A1FAD32"/>
    <w:rsid w:val="2A7840CE"/>
    <w:rsid w:val="2A864BC8"/>
    <w:rsid w:val="2ABB589F"/>
    <w:rsid w:val="2B54E15E"/>
    <w:rsid w:val="2B9C2C48"/>
    <w:rsid w:val="2BBFF3F1"/>
    <w:rsid w:val="2BE28ABE"/>
    <w:rsid w:val="2C334104"/>
    <w:rsid w:val="2C54FD81"/>
    <w:rsid w:val="2C8501C5"/>
    <w:rsid w:val="2CDD6A2D"/>
    <w:rsid w:val="2D37FCA9"/>
    <w:rsid w:val="2D6DB31D"/>
    <w:rsid w:val="2D707651"/>
    <w:rsid w:val="2D7709E3"/>
    <w:rsid w:val="2DCC5F6B"/>
    <w:rsid w:val="2E1937DD"/>
    <w:rsid w:val="2E2261E6"/>
    <w:rsid w:val="2E402E81"/>
    <w:rsid w:val="2E7CC663"/>
    <w:rsid w:val="2EB3F1AA"/>
    <w:rsid w:val="2ED2BEF6"/>
    <w:rsid w:val="2ED3CD0A"/>
    <w:rsid w:val="2F09837E"/>
    <w:rsid w:val="2F56EA5D"/>
    <w:rsid w:val="2F61FE16"/>
    <w:rsid w:val="2F817E5B"/>
    <w:rsid w:val="30948576"/>
    <w:rsid w:val="30A22CB1"/>
    <w:rsid w:val="30D70955"/>
    <w:rsid w:val="30D99261"/>
    <w:rsid w:val="3161AF3F"/>
    <w:rsid w:val="3197506A"/>
    <w:rsid w:val="31F1C43B"/>
    <w:rsid w:val="323055D7"/>
    <w:rsid w:val="325C5A0B"/>
    <w:rsid w:val="329741F3"/>
    <w:rsid w:val="32B429E9"/>
    <w:rsid w:val="332346BA"/>
    <w:rsid w:val="332DBD06"/>
    <w:rsid w:val="33327DC0"/>
    <w:rsid w:val="33387ACF"/>
    <w:rsid w:val="33B44A24"/>
    <w:rsid w:val="34113323"/>
    <w:rsid w:val="343F7630"/>
    <w:rsid w:val="344CC2A6"/>
    <w:rsid w:val="3478ADDE"/>
    <w:rsid w:val="34816227"/>
    <w:rsid w:val="34C98D67"/>
    <w:rsid w:val="34D52580"/>
    <w:rsid w:val="34D8350A"/>
    <w:rsid w:val="35158DD1"/>
    <w:rsid w:val="359AA11A"/>
    <w:rsid w:val="35DB62C7"/>
    <w:rsid w:val="35E89307"/>
    <w:rsid w:val="35F0BFDF"/>
    <w:rsid w:val="36308DBD"/>
    <w:rsid w:val="36655DC8"/>
    <w:rsid w:val="36DDD0DB"/>
    <w:rsid w:val="3764105A"/>
    <w:rsid w:val="37846368"/>
    <w:rsid w:val="3824AB89"/>
    <w:rsid w:val="387FD104"/>
    <w:rsid w:val="38C56E7C"/>
    <w:rsid w:val="38D45263"/>
    <w:rsid w:val="39122304"/>
    <w:rsid w:val="392AA0CF"/>
    <w:rsid w:val="39D4495B"/>
    <w:rsid w:val="3A1B7D08"/>
    <w:rsid w:val="3AD97AE9"/>
    <w:rsid w:val="3B5C4C4B"/>
    <w:rsid w:val="3BB7F3F5"/>
    <w:rsid w:val="3BD1A15D"/>
    <w:rsid w:val="3C754B4A"/>
    <w:rsid w:val="3CBED5C0"/>
    <w:rsid w:val="3CC39A6A"/>
    <w:rsid w:val="3D0413BD"/>
    <w:rsid w:val="3D33EA02"/>
    <w:rsid w:val="3D45BBE1"/>
    <w:rsid w:val="3DA5658F"/>
    <w:rsid w:val="3E108FC6"/>
    <w:rsid w:val="3E111BAB"/>
    <w:rsid w:val="3E912F58"/>
    <w:rsid w:val="3EE18C42"/>
    <w:rsid w:val="3EEB827D"/>
    <w:rsid w:val="3FACEC0C"/>
    <w:rsid w:val="404FD95B"/>
    <w:rsid w:val="40AD0006"/>
    <w:rsid w:val="40FDC2BF"/>
    <w:rsid w:val="4107B913"/>
    <w:rsid w:val="415606C8"/>
    <w:rsid w:val="41ABC1D9"/>
    <w:rsid w:val="41C0DEBD"/>
    <w:rsid w:val="4281E7AC"/>
    <w:rsid w:val="42B1EDB1"/>
    <w:rsid w:val="42C07A14"/>
    <w:rsid w:val="432A89C1"/>
    <w:rsid w:val="432F5019"/>
    <w:rsid w:val="4347923A"/>
    <w:rsid w:val="435CAF1E"/>
    <w:rsid w:val="4408E2BD"/>
    <w:rsid w:val="44460251"/>
    <w:rsid w:val="44634B17"/>
    <w:rsid w:val="4496BF2E"/>
    <w:rsid w:val="46328F8F"/>
    <w:rsid w:val="46A5FEC8"/>
    <w:rsid w:val="47053C9F"/>
    <w:rsid w:val="4764C3CB"/>
    <w:rsid w:val="47BE608A"/>
    <w:rsid w:val="47E0B0E8"/>
    <w:rsid w:val="48412847"/>
    <w:rsid w:val="486DF717"/>
    <w:rsid w:val="487BD99D"/>
    <w:rsid w:val="493158A4"/>
    <w:rsid w:val="4947F050"/>
    <w:rsid w:val="49AA7AEA"/>
    <w:rsid w:val="49BFD094"/>
    <w:rsid w:val="4A191F01"/>
    <w:rsid w:val="4A45F9D7"/>
    <w:rsid w:val="4ABC681E"/>
    <w:rsid w:val="4ADDE4AD"/>
    <w:rsid w:val="4B073E11"/>
    <w:rsid w:val="4B1851AA"/>
    <w:rsid w:val="4B239A7C"/>
    <w:rsid w:val="4B3A2790"/>
    <w:rsid w:val="4B5BA0F5"/>
    <w:rsid w:val="4B82D8EF"/>
    <w:rsid w:val="4C1B208E"/>
    <w:rsid w:val="4C91D1AD"/>
    <w:rsid w:val="4CF151FF"/>
    <w:rsid w:val="4CF77156"/>
    <w:rsid w:val="4D1EA950"/>
    <w:rsid w:val="4D4E425B"/>
    <w:rsid w:val="4E1B6173"/>
    <w:rsid w:val="4E2DA20E"/>
    <w:rsid w:val="4E73185E"/>
    <w:rsid w:val="4F52C150"/>
    <w:rsid w:val="4F931F1A"/>
    <w:rsid w:val="4FB731D4"/>
    <w:rsid w:val="4FC9726F"/>
    <w:rsid w:val="509C12FE"/>
    <w:rsid w:val="50C82E63"/>
    <w:rsid w:val="50EB1464"/>
    <w:rsid w:val="50F27DB4"/>
    <w:rsid w:val="5237E35F"/>
    <w:rsid w:val="5241348F"/>
    <w:rsid w:val="52689F87"/>
    <w:rsid w:val="52CFCE35"/>
    <w:rsid w:val="53A9C3AA"/>
    <w:rsid w:val="53DFD302"/>
    <w:rsid w:val="5419454B"/>
    <w:rsid w:val="54256434"/>
    <w:rsid w:val="546B20B3"/>
    <w:rsid w:val="5494AC1F"/>
    <w:rsid w:val="54D6FCAA"/>
    <w:rsid w:val="55402BE3"/>
    <w:rsid w:val="55486424"/>
    <w:rsid w:val="55E95A82"/>
    <w:rsid w:val="56178301"/>
    <w:rsid w:val="575E94CF"/>
    <w:rsid w:val="579BB463"/>
    <w:rsid w:val="57C599E1"/>
    <w:rsid w:val="580E9D6C"/>
    <w:rsid w:val="583141DF"/>
    <w:rsid w:val="587A0023"/>
    <w:rsid w:val="58BB78B9"/>
    <w:rsid w:val="58C12B21"/>
    <w:rsid w:val="58DCFDEC"/>
    <w:rsid w:val="5940EFF6"/>
    <w:rsid w:val="59425B54"/>
    <w:rsid w:val="59633F19"/>
    <w:rsid w:val="59675B09"/>
    <w:rsid w:val="59AA6DCD"/>
    <w:rsid w:val="59BC687F"/>
    <w:rsid w:val="5A0C9C53"/>
    <w:rsid w:val="5A15D084"/>
    <w:rsid w:val="5A1EE06C"/>
    <w:rsid w:val="5A447213"/>
    <w:rsid w:val="5A4B87FE"/>
    <w:rsid w:val="5A5D88FF"/>
    <w:rsid w:val="5A94A5B8"/>
    <w:rsid w:val="5AEE8257"/>
    <w:rsid w:val="5B1CD448"/>
    <w:rsid w:val="5B6BADD7"/>
    <w:rsid w:val="5B8839D0"/>
    <w:rsid w:val="5BC7FEFF"/>
    <w:rsid w:val="5BCEEE78"/>
    <w:rsid w:val="5BEA77F0"/>
    <w:rsid w:val="5C1794F9"/>
    <w:rsid w:val="5D002CFC"/>
    <w:rsid w:val="5D62F41D"/>
    <w:rsid w:val="5D63CF60"/>
    <w:rsid w:val="5E0F67B0"/>
    <w:rsid w:val="5E8FD9A2"/>
    <w:rsid w:val="5EADDC62"/>
    <w:rsid w:val="5ED61E0D"/>
    <w:rsid w:val="5EF06AD9"/>
    <w:rsid w:val="5EFAEBBD"/>
    <w:rsid w:val="5F1B44D3"/>
    <w:rsid w:val="5F7F3F5D"/>
    <w:rsid w:val="5FB51271"/>
    <w:rsid w:val="5FD54324"/>
    <w:rsid w:val="605BBA5D"/>
    <w:rsid w:val="605FCAC2"/>
    <w:rsid w:val="6062B57A"/>
    <w:rsid w:val="610DD4CD"/>
    <w:rsid w:val="611AB986"/>
    <w:rsid w:val="6132D97E"/>
    <w:rsid w:val="61B0ED50"/>
    <w:rsid w:val="61E57D24"/>
    <w:rsid w:val="61F09A52"/>
    <w:rsid w:val="623C6ACF"/>
    <w:rsid w:val="623DE491"/>
    <w:rsid w:val="62839A60"/>
    <w:rsid w:val="634A2268"/>
    <w:rsid w:val="639834D2"/>
    <w:rsid w:val="63A98F30"/>
    <w:rsid w:val="63BE9252"/>
    <w:rsid w:val="64AB5A28"/>
    <w:rsid w:val="64C47220"/>
    <w:rsid w:val="64DD3250"/>
    <w:rsid w:val="6538F92B"/>
    <w:rsid w:val="655770DE"/>
    <w:rsid w:val="656E0602"/>
    <w:rsid w:val="658634C8"/>
    <w:rsid w:val="65DABC49"/>
    <w:rsid w:val="66118E07"/>
    <w:rsid w:val="66258047"/>
    <w:rsid w:val="666CFF5F"/>
    <w:rsid w:val="6681C32A"/>
    <w:rsid w:val="66845E73"/>
    <w:rsid w:val="6693FE99"/>
    <w:rsid w:val="66BEEDAF"/>
    <w:rsid w:val="66CFDD31"/>
    <w:rsid w:val="66D1F6FE"/>
    <w:rsid w:val="66E12FF2"/>
    <w:rsid w:val="67768CAA"/>
    <w:rsid w:val="6791F434"/>
    <w:rsid w:val="67A06B91"/>
    <w:rsid w:val="68310882"/>
    <w:rsid w:val="68B00542"/>
    <w:rsid w:val="68B461EC"/>
    <w:rsid w:val="6909FA51"/>
    <w:rsid w:val="690AB904"/>
    <w:rsid w:val="69125D0B"/>
    <w:rsid w:val="691BA0E9"/>
    <w:rsid w:val="693F0C94"/>
    <w:rsid w:val="6967E346"/>
    <w:rsid w:val="69A4A021"/>
    <w:rsid w:val="69B8FB0F"/>
    <w:rsid w:val="6A284EC8"/>
    <w:rsid w:val="6A38184C"/>
    <w:rsid w:val="6A67B5A1"/>
    <w:rsid w:val="6A789669"/>
    <w:rsid w:val="6AA68965"/>
    <w:rsid w:val="6B5AC476"/>
    <w:rsid w:val="6B5FCF09"/>
    <w:rsid w:val="6B8AAFB3"/>
    <w:rsid w:val="6BCA5789"/>
    <w:rsid w:val="6C28F25A"/>
    <w:rsid w:val="6C909A72"/>
    <w:rsid w:val="6C94C1CB"/>
    <w:rsid w:val="6CAD227D"/>
    <w:rsid w:val="6CD08F8E"/>
    <w:rsid w:val="6CFB9F6A"/>
    <w:rsid w:val="6D1AA5E9"/>
    <w:rsid w:val="6D726E89"/>
    <w:rsid w:val="6D9CC128"/>
    <w:rsid w:val="6DE5CE2E"/>
    <w:rsid w:val="6E6C5F3C"/>
    <w:rsid w:val="6EBE94B3"/>
    <w:rsid w:val="6F029B0E"/>
    <w:rsid w:val="6F389189"/>
    <w:rsid w:val="6F5BF02B"/>
    <w:rsid w:val="7004D27A"/>
    <w:rsid w:val="704D010D"/>
    <w:rsid w:val="70B4CD6E"/>
    <w:rsid w:val="70D461EA"/>
    <w:rsid w:val="70FBE3D9"/>
    <w:rsid w:val="710D468D"/>
    <w:rsid w:val="716C9C37"/>
    <w:rsid w:val="729662DE"/>
    <w:rsid w:val="7297B43A"/>
    <w:rsid w:val="72A2D6AA"/>
    <w:rsid w:val="72D0B553"/>
    <w:rsid w:val="7317A58C"/>
    <w:rsid w:val="7346C39C"/>
    <w:rsid w:val="736FB482"/>
    <w:rsid w:val="7384A1CF"/>
    <w:rsid w:val="7386FFC6"/>
    <w:rsid w:val="739205D6"/>
    <w:rsid w:val="73F12234"/>
    <w:rsid w:val="73F90AE8"/>
    <w:rsid w:val="74420E73"/>
    <w:rsid w:val="74430874"/>
    <w:rsid w:val="744F7D3B"/>
    <w:rsid w:val="7492AA9E"/>
    <w:rsid w:val="74AD712A"/>
    <w:rsid w:val="74C564F9"/>
    <w:rsid w:val="7513EC40"/>
    <w:rsid w:val="75207230"/>
    <w:rsid w:val="752DD637"/>
    <w:rsid w:val="75755FED"/>
    <w:rsid w:val="758AE172"/>
    <w:rsid w:val="7626E4FD"/>
    <w:rsid w:val="76388AE5"/>
    <w:rsid w:val="767E645E"/>
    <w:rsid w:val="774783A3"/>
    <w:rsid w:val="775D18CE"/>
    <w:rsid w:val="77CA4B60"/>
    <w:rsid w:val="77D45B46"/>
    <w:rsid w:val="788A76EE"/>
    <w:rsid w:val="78AD00AF"/>
    <w:rsid w:val="78CE50E2"/>
    <w:rsid w:val="7943DCBB"/>
    <w:rsid w:val="79727D28"/>
    <w:rsid w:val="7982C1D5"/>
    <w:rsid w:val="79B9B958"/>
    <w:rsid w:val="79EC9B8D"/>
    <w:rsid w:val="7A094289"/>
    <w:rsid w:val="7A5BAFB4"/>
    <w:rsid w:val="7A78DBB8"/>
    <w:rsid w:val="7A90612A"/>
    <w:rsid w:val="7AA2D4D6"/>
    <w:rsid w:val="7ADB2056"/>
    <w:rsid w:val="7AEE61E2"/>
    <w:rsid w:val="7B6A5AD3"/>
    <w:rsid w:val="7B812EC5"/>
    <w:rsid w:val="7BD5BD8A"/>
    <w:rsid w:val="7BF4F343"/>
    <w:rsid w:val="7C48BFA2"/>
    <w:rsid w:val="7C589CBE"/>
    <w:rsid w:val="7CD5122C"/>
    <w:rsid w:val="7CED9555"/>
    <w:rsid w:val="7D57D2E8"/>
    <w:rsid w:val="7D649B14"/>
    <w:rsid w:val="7D782B62"/>
    <w:rsid w:val="7D86C4D1"/>
    <w:rsid w:val="7D9A812F"/>
    <w:rsid w:val="7DE49003"/>
    <w:rsid w:val="7DE75337"/>
    <w:rsid w:val="7DF46D1F"/>
    <w:rsid w:val="7E0F43CB"/>
    <w:rsid w:val="7F4A5E15"/>
    <w:rsid w:val="7F5BBD89"/>
    <w:rsid w:val="7F7A4E5F"/>
    <w:rsid w:val="7F903D80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  <w:style w:type="character" w:styleId="Hyperlink">
    <w:name w:val="Hyperlink"/>
    <w:basedOn w:val="DefaultParagraphFont"/>
    <w:uiPriority w:val="99"/>
    <w:semiHidden/>
    <w:unhideWhenUsed/>
    <w:rsid w:val="00994F94"/>
    <w:rPr>
      <w:color w:val="0563C1" w:themeColor="hyperlink"/>
      <w:u w:val="single"/>
    </w:rPr>
  </w:style>
  <w:style w:type="paragraph" w:styleId="Footer">
    <w:name w:val="footer"/>
    <w:basedOn w:val="Normal"/>
    <w:link w:val="FooterChar"/>
    <w:uiPriority w:val="99"/>
    <w:semiHidden/>
    <w:unhideWhenUsed/>
    <w:rsid w:val="00994F94"/>
    <w:pPr>
      <w:tabs>
        <w:tab w:val="center" w:pos="4513"/>
        <w:tab w:val="right" w:pos="9026"/>
      </w:tabs>
      <w:spacing w:after="0" w:line="240" w:lineRule="auto"/>
      <w:jc w:val="left"/>
    </w:pPr>
    <w:rPr>
      <w:rFonts w:asciiTheme="minorHAnsi" w:hAnsiTheme="minorHAnsi"/>
      <w:kern w:val="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994F94"/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mile-education.com/teacher-workbook-feedback/" TargetMode="Externa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185</Words>
  <Characters>1058</Characters>
  <Application>Microsoft Office Word</Application>
  <DocSecurity>0</DocSecurity>
  <Lines>8</Lines>
  <Paragraphs>2</Paragraphs>
  <ScaleCrop>false</ScaleCrop>
  <Company/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14</cp:revision>
  <dcterms:created xsi:type="dcterms:W3CDTF">2022-06-28T08:13:00Z</dcterms:created>
  <dcterms:modified xsi:type="dcterms:W3CDTF">2026-03-12T10:31:00Z</dcterms:modified>
</cp:coreProperties>
</file>